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66E" w:rsidRDefault="00F6566E" w:rsidP="00F6566E">
      <w:pPr>
        <w:pStyle w:val="Normlnweb"/>
      </w:pPr>
      <w:r>
        <w:t>Abstrakt:</w:t>
      </w:r>
    </w:p>
    <w:p w:rsidR="00F6566E" w:rsidRDefault="00F6566E" w:rsidP="00F6566E">
      <w:pPr>
        <w:pStyle w:val="Normlnweb"/>
      </w:pPr>
      <w:proofErr w:type="spellStart"/>
      <w:r>
        <w:t>Arterial</w:t>
      </w:r>
      <w:proofErr w:type="spellEnd"/>
      <w:r>
        <w:t xml:space="preserve"> spin </w:t>
      </w:r>
      <w:proofErr w:type="spellStart"/>
      <w:r>
        <w:t>labeling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non-</w:t>
      </w:r>
      <w:proofErr w:type="spellStart"/>
      <w:r>
        <w:t>invasive</w:t>
      </w:r>
      <w:proofErr w:type="spellEnd"/>
      <w:r>
        <w:t xml:space="preserve"> MRI </w:t>
      </w:r>
      <w:proofErr w:type="spellStart"/>
      <w:r>
        <w:t>method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brain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perfusion</w:t>
      </w:r>
      <w:proofErr w:type="spellEnd"/>
      <w:r>
        <w:t xml:space="preserve">. As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transporting</w:t>
      </w:r>
      <w:proofErr w:type="spellEnd"/>
      <w:r>
        <w:t xml:space="preserve"> oxygen and </w:t>
      </w:r>
      <w:proofErr w:type="spellStart"/>
      <w:r>
        <w:t>nutrients</w:t>
      </w:r>
      <w:proofErr w:type="spellEnd"/>
      <w:r>
        <w:t xml:space="preserve"> and clearing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products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metabolism</w:t>
      </w:r>
      <w:proofErr w:type="spellEnd"/>
      <w:r>
        <w:t xml:space="preserve">, </w:t>
      </w:r>
      <w:proofErr w:type="spellStart"/>
      <w:r>
        <w:t>maintaining</w:t>
      </w:r>
      <w:proofErr w:type="spellEnd"/>
      <w:r>
        <w:t xml:space="preserve"> a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rate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perfusion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brain's</w:t>
      </w:r>
      <w:proofErr w:type="spellEnd"/>
      <w:r>
        <w:t xml:space="preserve"> </w:t>
      </w:r>
      <w:proofErr w:type="spellStart"/>
      <w:r>
        <w:t>normal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. </w:t>
      </w:r>
      <w:proofErr w:type="spellStart"/>
      <w:r>
        <w:t>Chronic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disruption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severe </w:t>
      </w:r>
      <w:proofErr w:type="spellStart"/>
      <w:r>
        <w:t>consequences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cell </w:t>
      </w:r>
      <w:proofErr w:type="spellStart"/>
      <w:r>
        <w:t>death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measuring</w:t>
      </w:r>
      <w:proofErr w:type="spellEnd"/>
      <w:r>
        <w:t xml:space="preserve"> </w:t>
      </w:r>
      <w:proofErr w:type="spellStart"/>
      <w:r>
        <w:t>perfusion</w:t>
      </w:r>
      <w:proofErr w:type="spellEnd"/>
      <w:r>
        <w:t xml:space="preserve"> are </w:t>
      </w:r>
      <w:proofErr w:type="spellStart"/>
      <w:r>
        <w:t>invasive</w:t>
      </w:r>
      <w:proofErr w:type="spellEnd"/>
      <w:r>
        <w:t xml:space="preserve"> and </w:t>
      </w:r>
      <w:proofErr w:type="spellStart"/>
      <w:r>
        <w:t>rely</w:t>
      </w:r>
      <w:proofErr w:type="spellEnd"/>
      <w:r>
        <w:t xml:space="preserve"> on </w:t>
      </w:r>
      <w:proofErr w:type="spellStart"/>
      <w:r>
        <w:t>exogenous</w:t>
      </w:r>
      <w:proofErr w:type="spellEnd"/>
      <w:r>
        <w:t xml:space="preserve"> </w:t>
      </w:r>
      <w:proofErr w:type="spellStart"/>
      <w:r>
        <w:t>contrast</w:t>
      </w:r>
      <w:proofErr w:type="spellEnd"/>
      <w:r>
        <w:t xml:space="preserve"> agent </w:t>
      </w:r>
      <w:proofErr w:type="spellStart"/>
      <w:r>
        <w:t>injection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involve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ionizing</w:t>
      </w:r>
      <w:proofErr w:type="spellEnd"/>
      <w:r>
        <w:t xml:space="preserve"> </w:t>
      </w:r>
      <w:proofErr w:type="spellStart"/>
      <w:r>
        <w:t>radiation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arterial</w:t>
      </w:r>
      <w:proofErr w:type="spellEnd"/>
      <w:r>
        <w:t xml:space="preserve"> spin </w:t>
      </w:r>
      <w:proofErr w:type="spellStart"/>
      <w:r>
        <w:t>labeling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entirely</w:t>
      </w:r>
      <w:proofErr w:type="spellEnd"/>
      <w:r>
        <w:t xml:space="preserve"> non-</w:t>
      </w:r>
      <w:proofErr w:type="spellStart"/>
      <w:r>
        <w:t>invasive</w:t>
      </w:r>
      <w:proofErr w:type="spellEnd"/>
      <w:r>
        <w:t xml:space="preserve"> and </w:t>
      </w:r>
      <w:proofErr w:type="spellStart"/>
      <w:r>
        <w:t>safe</w:t>
      </w:r>
      <w:proofErr w:type="spellEnd"/>
      <w:r>
        <w:t xml:space="preserve"> and </w:t>
      </w:r>
      <w:proofErr w:type="spellStart"/>
      <w:r>
        <w:t>obviates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injection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not </w:t>
      </w:r>
      <w:proofErr w:type="spellStart"/>
      <w:r>
        <w:t>widely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.</w:t>
      </w:r>
      <w:r>
        <w:br/>
      </w:r>
      <w:r>
        <w:br/>
        <w:t xml:space="preserve">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presentation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basic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.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hurdles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overcome</w:t>
      </w:r>
      <w:proofErr w:type="spellEnd"/>
      <w:r>
        <w:t xml:space="preserve"> and </w:t>
      </w:r>
      <w:proofErr w:type="spellStart"/>
      <w:r>
        <w:t>mention</w:t>
      </w:r>
      <w:proofErr w:type="spellEnd"/>
      <w:r>
        <w:t xml:space="preserve"> my past </w:t>
      </w:r>
      <w:bookmarkStart w:id="0" w:name="_GoBack"/>
      <w:bookmarkEnd w:id="0"/>
      <w:proofErr w:type="spellStart"/>
      <w:r>
        <w:t>work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addressed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these </w:t>
      </w:r>
      <w:proofErr w:type="spellStart"/>
      <w:r>
        <w:t>issues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allowing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and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data. </w:t>
      </w:r>
      <w:proofErr w:type="spellStart"/>
      <w:r>
        <w:t>Furthermore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mention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basic use </w:t>
      </w:r>
      <w:proofErr w:type="spellStart"/>
      <w:r>
        <w:t>cases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arterial</w:t>
      </w:r>
      <w:proofErr w:type="spellEnd"/>
      <w:r>
        <w:t xml:space="preserve"> spin </w:t>
      </w:r>
      <w:proofErr w:type="spellStart"/>
      <w:r>
        <w:t>labeling</w:t>
      </w:r>
      <w:proofErr w:type="spellEnd"/>
      <w:r>
        <w:t xml:space="preserve"> and </w:t>
      </w:r>
      <w:proofErr w:type="spellStart"/>
      <w:r>
        <w:t>illustrate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my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validating</w:t>
      </w:r>
      <w:proofErr w:type="spellEnd"/>
      <w:r>
        <w:t xml:space="preserve"> </w:t>
      </w:r>
      <w:proofErr w:type="spellStart"/>
      <w:r>
        <w:t>arterial</w:t>
      </w:r>
      <w:proofErr w:type="spellEnd"/>
      <w:r>
        <w:t xml:space="preserve"> spin </w:t>
      </w:r>
      <w:proofErr w:type="spellStart"/>
      <w:r>
        <w:t>labeling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use in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and </w:t>
      </w:r>
      <w:proofErr w:type="spellStart"/>
      <w:r>
        <w:t>practice</w:t>
      </w:r>
      <w:proofErr w:type="spellEnd"/>
      <w:r>
        <w:t xml:space="preserve">. </w:t>
      </w:r>
      <w:proofErr w:type="spellStart"/>
      <w:r>
        <w:t>Finally</w:t>
      </w:r>
      <w:proofErr w:type="spellEnd"/>
      <w:r>
        <w:t xml:space="preserve">, I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introduce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innovative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arterial</w:t>
      </w:r>
      <w:proofErr w:type="spellEnd"/>
      <w:r>
        <w:t xml:space="preserve"> spin </w:t>
      </w:r>
      <w:proofErr w:type="spellStart"/>
      <w:r>
        <w:t>labeling</w:t>
      </w:r>
      <w:proofErr w:type="spellEnd"/>
      <w:r>
        <w:t>.</w:t>
      </w:r>
    </w:p>
    <w:p w:rsidR="00F6566E" w:rsidRDefault="00F6566E" w:rsidP="00F6566E">
      <w:pPr>
        <w:pStyle w:val="Normlnweb"/>
      </w:pPr>
    </w:p>
    <w:p w:rsidR="0020252B" w:rsidRDefault="0020252B"/>
    <w:sectPr w:rsidR="0020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66E"/>
    <w:rsid w:val="0020252B"/>
    <w:rsid w:val="00F6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AA9-63F1-4471-85FC-ACEE5317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65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Weigelova, Helena</dc:creator>
  <cp:keywords/>
  <dc:description/>
  <cp:lastModifiedBy>Weigelova, Helena</cp:lastModifiedBy>
  <cp:revision>1</cp:revision>
  <dcterms:created xsi:type="dcterms:W3CDTF">2023-06-09T07:08:00Z</dcterms:created>
  <dcterms:modified xsi:type="dcterms:W3CDTF">2023-06-09T07:09:00Z</dcterms:modified>
</cp:coreProperties>
</file>